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79330" w14:textId="662768A4" w:rsidR="007E0210" w:rsidRDefault="00993FE7">
      <w:bookmarkStart w:id="0" w:name="_GoBack"/>
      <w:bookmarkEnd w:id="0"/>
      <w:r>
        <w:t>Quilters Unlimited Steering Committee Meeting Minutes</w:t>
      </w:r>
    </w:p>
    <w:p w14:paraId="57565068" w14:textId="10826DD2" w:rsidR="00993FE7" w:rsidRDefault="00F975C4">
      <w:r>
        <w:t>January 13, 2020</w:t>
      </w:r>
      <w:r w:rsidR="00993FE7">
        <w:t xml:space="preserve"> Meeting</w:t>
      </w:r>
      <w:r w:rsidR="00B839DB">
        <w:t xml:space="preserve"> </w:t>
      </w:r>
    </w:p>
    <w:p w14:paraId="6A06E4C4" w14:textId="38694D7A" w:rsidR="00707C32" w:rsidRDefault="002E378B">
      <w:r>
        <w:t>11 Elected, Standing and Support Committee Chairs and Co-Chairs in attendance: Pam Doffek, Lyn Geariety, Karen Kunz, Kerry Cohen, Jessica Duke, Wendy Stone, Michele Hackmeyer, Sue Isaac, Jeanne Brenner, Marsha Walper and Ann Graber.  Quorum met.</w:t>
      </w:r>
    </w:p>
    <w:p w14:paraId="255799EC" w14:textId="170B3423" w:rsidR="006B0E5D" w:rsidRDefault="002E378B">
      <w:r>
        <w:t>Pam Doffek</w:t>
      </w:r>
      <w:r w:rsidR="006B0E5D">
        <w:t xml:space="preserve"> </w:t>
      </w:r>
      <w:r w:rsidR="00707C32">
        <w:t>called the meeting to order at 6:3</w:t>
      </w:r>
      <w:r>
        <w:t>0</w:t>
      </w:r>
      <w:r w:rsidR="00707C32">
        <w:t xml:space="preserve"> pm.</w:t>
      </w:r>
    </w:p>
    <w:p w14:paraId="23DBE0C2" w14:textId="031612C8" w:rsidR="002E378B" w:rsidRDefault="002E378B">
      <w:r>
        <w:t xml:space="preserve">Pam asked if everyone had a chance to review the previous steering committee minutes.  Sue Isaac motions they be accepted as presented.  Michele Hackmeyer seconded the </w:t>
      </w:r>
      <w:r w:rsidR="0089324D">
        <w:t>motion,</w:t>
      </w:r>
      <w:r>
        <w:t xml:space="preserve"> and all were in favor.</w:t>
      </w:r>
    </w:p>
    <w:p w14:paraId="05A114EE" w14:textId="1F28A729" w:rsidR="002E378B" w:rsidRDefault="002E378B" w:rsidP="002E378B">
      <w:r>
        <w:t>Financial Report: Pam presented the Budget to Actual report ending 12-31-19.  Due to our new treasurer Deborah Kelly’s previous commitment, Pam answered questions on the report.  A few questions and notes to be added to the 2020 Budget to Actual report were to be emailed to Deborah.</w:t>
      </w:r>
    </w:p>
    <w:p w14:paraId="6CD1B61E" w14:textId="77777777" w:rsidR="00DA5BFC" w:rsidRDefault="001E2DA6">
      <w:r>
        <w:t xml:space="preserve">President’s Report: </w:t>
      </w:r>
      <w:r w:rsidR="002E378B">
        <w:t xml:space="preserve">Pam noted she will be “offline” from 1-16 to 2-1 as she is on an international vacation.  </w:t>
      </w:r>
    </w:p>
    <w:p w14:paraId="2FFA6852" w14:textId="36D34DA0" w:rsidR="001E2DA6" w:rsidRDefault="002E378B">
      <w:r>
        <w:t xml:space="preserve">The use of Temple Israel rooms for our 2020 meetings dates have not yet been confirmed due to the absence of our </w:t>
      </w:r>
      <w:r w:rsidR="00DA5BFC">
        <w:t>contact at the Temple.  We did have to change two general meeting dates to the first Thursday of the month for April and December, along with the September steering committee meeting, due to Jewish holidays.  We will check back with the Temple to confirm our dates.  See the dates at the end of the minutes.</w:t>
      </w:r>
    </w:p>
    <w:p w14:paraId="6355BF07" w14:textId="132A75A6" w:rsidR="00DA5BFC" w:rsidRDefault="00DA5BFC">
      <w:r>
        <w:t xml:space="preserve">Old Business: </w:t>
      </w:r>
      <w:r w:rsidR="000E6CA6">
        <w:t>Sue Skornia, the 2019 Silent Auction chair, submitted to the steering committee the recommendation, “</w:t>
      </w:r>
      <w:r w:rsidR="00EB33A2">
        <w:t xml:space="preserve">Recommend Jeanne Brenner, Wendy Adams and Melanie Hierholzer all have their dues paid as high sellers during the 2019 Capital City </w:t>
      </w:r>
      <w:r w:rsidR="00342978">
        <w:t>Quilt</w:t>
      </w:r>
      <w:r w:rsidR="00EB33A2">
        <w:t xml:space="preserve"> Show Silent Auction.  All three brough in $200 in auction sales.”  Pam noted the P&amp;P stats the high total seller gets their dues paid for the next year.  All were in favor of the recommendation.  Since dues have already been paid, Michele and Pam will contact Deborah to refund their dues.</w:t>
      </w:r>
    </w:p>
    <w:p w14:paraId="07131BBE" w14:textId="18C278B1" w:rsidR="00EB33A2" w:rsidRDefault="00EB33A2">
      <w:r>
        <w:t xml:space="preserve">Projector and Screen: </w:t>
      </w:r>
      <w:r w:rsidR="00342978">
        <w:t>Marsha Walper provided the Best Buy product print outs for a project and a screen.  She noted we would also need an HDMI cable.  Several people mentioned have extra cables at home, so we would not need to purchase that. There was discussion about transporting the screen</w:t>
      </w:r>
      <w:r w:rsidR="00690BAA">
        <w:t>,</w:t>
      </w:r>
      <w:r w:rsidR="00342978">
        <w:t xml:space="preserve"> </w:t>
      </w:r>
      <w:r w:rsidR="00690BAA">
        <w:t xml:space="preserve">if it met our needs </w:t>
      </w:r>
      <w:r w:rsidR="00342978">
        <w:t xml:space="preserve">and </w:t>
      </w:r>
      <w:r w:rsidR="00690BAA">
        <w:t>possibly using</w:t>
      </w:r>
      <w:r w:rsidR="00342978">
        <w:t xml:space="preserve"> muslin and a quilt stand</w:t>
      </w:r>
      <w:r w:rsidR="00690BAA">
        <w:t xml:space="preserve"> instead</w:t>
      </w:r>
      <w:r w:rsidR="00342978">
        <w:t xml:space="preserve">. Sue Isaac made a motion to approve the purchase of the projector </w:t>
      </w:r>
      <w:r w:rsidR="00690BAA">
        <w:t>immediately and</w:t>
      </w:r>
      <w:r w:rsidR="00342978">
        <w:t xml:space="preserve"> try the muslin/stand.  If that does not work, Marsha would then purchase the screen</w:t>
      </w:r>
      <w:r w:rsidR="00690BAA">
        <w:t>, with the projector and screen to total no more than $800.  Jeanne Brenner seconded the motion, and all were in favor.</w:t>
      </w:r>
    </w:p>
    <w:p w14:paraId="5AFA253E" w14:textId="4D9D56C5" w:rsidR="00FC6A50" w:rsidRDefault="00FC6A50">
      <w:r>
        <w:t>New Business</w:t>
      </w:r>
      <w:r w:rsidR="00690BAA">
        <w:t>/Committee Reports</w:t>
      </w:r>
      <w:r>
        <w:t>:</w:t>
      </w:r>
    </w:p>
    <w:p w14:paraId="1DAA1E6A" w14:textId="74766AFF" w:rsidR="00EC107C" w:rsidRDefault="00690BAA">
      <w:r>
        <w:t xml:space="preserve">Programs:  Wendy Stone had submitted written update on the fee for the March program speaker, Jim Sherraden with the “wooden Quilts” presentation is $150.  This is withing the program budget.  Also, April’s Trash to Treasure program will collect $5 fee per table and discussion on allowing </w:t>
      </w:r>
      <w:r w:rsidR="0089324D">
        <w:t>nonprofit</w:t>
      </w:r>
      <w:r>
        <w:t xml:space="preserve"> groups to have a table.  It was agreed Wendy would use her judgement on if the group would offer items that would interest QU members.</w:t>
      </w:r>
    </w:p>
    <w:p w14:paraId="730A3FB1" w14:textId="5F5493D0" w:rsidR="00690BAA" w:rsidRDefault="00690BAA">
      <w:r>
        <w:t xml:space="preserve">Membership:  Michele Hackmeyer provided a chart with last month’s attendance and the program to give information on our meetings.  She stated we have about 120-130 members that have renewed or just joined.  She requested next “renewal season” the Treasurer sit at the sign in table to help with receipts and </w:t>
      </w:r>
      <w:r>
        <w:lastRenderedPageBreak/>
        <w:t>take deposit.  Michele also noted she is starting to look for someone to shadow her the next few months to learn/take over the position next year.</w:t>
      </w:r>
    </w:p>
    <w:p w14:paraId="4AB7807B" w14:textId="0A5CE46E" w:rsidR="00690BAA" w:rsidRDefault="00690BAA">
      <w:r>
        <w:t xml:space="preserve">Michele also passed out a proposed handout to give new members.  We previously had a new member info </w:t>
      </w:r>
      <w:r w:rsidR="0089324D">
        <w:t>packet but</w:t>
      </w:r>
      <w:r>
        <w:t xml:space="preserve"> have not done that the past few years.  Some discussion on the info and formatting of the handout were discussed and Michele will make the changes.  It was mentioned how nice it was to see volunteers taking new members and guests around to the various tables at the January meeting.  Michele hopes to have volunteers available each meeting to continue this.  </w:t>
      </w:r>
    </w:p>
    <w:p w14:paraId="6FA004CA" w14:textId="1DA75C4C" w:rsidR="00690BAA" w:rsidRDefault="00690BAA">
      <w:r>
        <w:t xml:space="preserve">Wendy asked if we had any type of follow up with new members a week or so after the meeting.  It was discussed that the Michele would discuss with the Welcoming Committee to see if </w:t>
      </w:r>
      <w:r w:rsidR="004207F1">
        <w:t>volunteers would take on this task.</w:t>
      </w:r>
    </w:p>
    <w:p w14:paraId="388C8A81" w14:textId="46030721" w:rsidR="004207F1" w:rsidRDefault="004207F1">
      <w:r>
        <w:t xml:space="preserve">Setup/Tear Down of Room: </w:t>
      </w:r>
      <w:r w:rsidR="00EC79C6">
        <w:t>Michele provided a written description of the tasks needed and how to reset the room after our meeting.  Pam mentioned providing a simple drawing to help with understanding the placement.  There was discussion about possibly hiring someone to handle the setup and tear down and to act as door monitor for our meetings.  Jeanne mentioned Bits and Pieces can handle their own setup for the sit and sew.  This would mean someone would be needed from about 5:30 until 8:30 or 9pm.  The figure of $30 for each meeting was mentioned as reasonable.  Pam will check with our insurance company and the Temple to make sure the person would be covered.  An email blast will be sent out to the guild about looking for someone to hire.  If no one is found that way, we will next ask the Temple if they have anyone that may be interested.</w:t>
      </w:r>
    </w:p>
    <w:p w14:paraId="7D356369" w14:textId="1F89D39E" w:rsidR="00EC79C6" w:rsidRDefault="00EC79C6">
      <w:r>
        <w:t xml:space="preserve">Opportunity Quilt 2021: Jeanne Brenner is handling the opportunity quilt for a second year.  She has a donated kit for the </w:t>
      </w:r>
      <w:r w:rsidR="0089324D">
        <w:t>quilt but</w:t>
      </w:r>
      <w:r>
        <w:t xml:space="preserve"> has not been able to contact the company to gain permission to use it for our opportunity quilt.  </w:t>
      </w:r>
      <w:r w:rsidR="0004449F">
        <w:t xml:space="preserve">A QU member has offered a completed top as an alternative.  Jeanne will continue trying to reach the </w:t>
      </w:r>
      <w:r w:rsidR="0089324D">
        <w:t>company but</w:t>
      </w:r>
      <w:r w:rsidR="0004449F">
        <w:t xml:space="preserve"> will not start work on the quilt top assembly until permission is confirmed.</w:t>
      </w:r>
    </w:p>
    <w:p w14:paraId="7A5FDEC2" w14:textId="51027B2B" w:rsidR="00B66533" w:rsidRDefault="0004449F">
      <w:r>
        <w:t xml:space="preserve">Karen Kunz </w:t>
      </w:r>
      <w:r w:rsidR="00B66533">
        <w:t xml:space="preserve">moved to </w:t>
      </w:r>
      <w:r w:rsidR="001B481A">
        <w:t>adjourn,</w:t>
      </w:r>
      <w:r w:rsidR="00B66533">
        <w:t xml:space="preserve"> and </w:t>
      </w:r>
      <w:r>
        <w:t xml:space="preserve">Wendy Stone </w:t>
      </w:r>
      <w:r w:rsidR="00B66533">
        <w:t>seconded</w:t>
      </w:r>
      <w:r w:rsidR="00306FE6">
        <w:t>.  Meeting was adjourned a</w:t>
      </w:r>
      <w:r w:rsidR="004F12C0">
        <w:t>t</w:t>
      </w:r>
      <w:r w:rsidR="00B66533">
        <w:t xml:space="preserve"> </w:t>
      </w:r>
      <w:r>
        <w:t>7:32</w:t>
      </w:r>
      <w:r w:rsidR="00EC107C">
        <w:t xml:space="preserve"> </w:t>
      </w:r>
      <w:r w:rsidR="00B66533">
        <w:t>p.m.</w:t>
      </w:r>
    </w:p>
    <w:p w14:paraId="29B0613A" w14:textId="515837B5" w:rsidR="00707E7C" w:rsidRDefault="00B66533">
      <w:r>
        <w:t xml:space="preserve">Submitted by Kerry Cohen, </w:t>
      </w:r>
      <w:r w:rsidR="004F12C0">
        <w:t>Secretary</w:t>
      </w:r>
    </w:p>
    <w:p w14:paraId="405DFB30" w14:textId="77777777" w:rsidR="002D1089" w:rsidRDefault="002D1089"/>
    <w:p w14:paraId="728025EC" w14:textId="3012F204" w:rsidR="00DA5BFC" w:rsidRPr="00707E7C" w:rsidRDefault="00DA5BFC" w:rsidP="00707E7C">
      <w:pPr>
        <w:spacing w:after="120" w:line="240" w:lineRule="auto"/>
        <w:rPr>
          <w:b/>
          <w:bCs/>
        </w:rPr>
      </w:pPr>
      <w:r w:rsidRPr="00707E7C">
        <w:rPr>
          <w:b/>
          <w:bCs/>
        </w:rPr>
        <w:t>Quilters Unlimited 2020 Guild Meeting and Steering Committee Dates</w:t>
      </w:r>
    </w:p>
    <w:p w14:paraId="393BC92B" w14:textId="77777777" w:rsidR="00DA5BFC" w:rsidRPr="00DA5BFC" w:rsidRDefault="00DA5BFC" w:rsidP="00DA5BFC">
      <w:pPr>
        <w:spacing w:after="0" w:line="240" w:lineRule="auto"/>
        <w:rPr>
          <w:i/>
          <w:iCs/>
        </w:rPr>
      </w:pPr>
      <w:r w:rsidRPr="00DA5BFC">
        <w:rPr>
          <w:i/>
          <w:iCs/>
        </w:rPr>
        <w:t>Awaiting confirmation of dates from Temple Israel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DA5BFC" w14:paraId="7750EC65" w14:textId="77777777" w:rsidTr="00DA5BFC">
        <w:tc>
          <w:tcPr>
            <w:tcW w:w="5040" w:type="dxa"/>
          </w:tcPr>
          <w:p w14:paraId="159F7B6A" w14:textId="4BAA4DBC" w:rsidR="00DA5BFC" w:rsidRPr="00DA5BFC" w:rsidRDefault="00DA5BFC" w:rsidP="00DA5BFC">
            <w:pPr>
              <w:tabs>
                <w:tab w:val="left" w:pos="7095"/>
              </w:tabs>
            </w:pPr>
            <w:r w:rsidRPr="00DA5BFC">
              <w:t>Guild Meetings (6:30-8:00 or after)</w:t>
            </w:r>
          </w:p>
          <w:p w14:paraId="224E60C9" w14:textId="77777777" w:rsidR="00DA5BFC" w:rsidRPr="00DA5BFC" w:rsidRDefault="00DA5BFC" w:rsidP="00DA5BFC">
            <w:pPr>
              <w:spacing w:after="120"/>
            </w:pPr>
            <w:r w:rsidRPr="00DA5BFC">
              <w:t>Second Thursday of the Month</w:t>
            </w:r>
          </w:p>
          <w:p w14:paraId="33E3B93D"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January 9th, 2020</w:t>
            </w:r>
          </w:p>
          <w:p w14:paraId="4246382B"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February 13th, 2020</w:t>
            </w:r>
          </w:p>
          <w:p w14:paraId="1AE5AFC0"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March 12th, 2020</w:t>
            </w:r>
          </w:p>
          <w:p w14:paraId="78942254"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April 2nd, 2020 (moved because of Passover)</w:t>
            </w:r>
          </w:p>
          <w:p w14:paraId="65F5D897"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May 14th, 2020</w:t>
            </w:r>
          </w:p>
          <w:p w14:paraId="2382FE3C"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June 11th, 2020</w:t>
            </w:r>
          </w:p>
          <w:p w14:paraId="7360146B"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July 9th, 2020</w:t>
            </w:r>
          </w:p>
          <w:p w14:paraId="47FC37CB"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August 13th, 2020</w:t>
            </w:r>
          </w:p>
          <w:p w14:paraId="31F54861"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September 10th, 2020</w:t>
            </w:r>
          </w:p>
          <w:p w14:paraId="29E67EB7"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October 8th, 2020</w:t>
            </w:r>
          </w:p>
          <w:p w14:paraId="0A980548"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lastRenderedPageBreak/>
              <w:t>   November 12th, 2020</w:t>
            </w:r>
          </w:p>
          <w:p w14:paraId="461FBD5F" w14:textId="61DB5C17" w:rsidR="00DA5BFC" w:rsidRDefault="00DA5BFC" w:rsidP="00DA5BFC">
            <w:r w:rsidRPr="00DA5BFC">
              <w:t>   December 3rd, 2020 (moved because of Hanukkah)</w:t>
            </w:r>
          </w:p>
        </w:tc>
        <w:tc>
          <w:tcPr>
            <w:tcW w:w="4310" w:type="dxa"/>
          </w:tcPr>
          <w:p w14:paraId="436E6B7C" w14:textId="77777777" w:rsidR="00DA5BFC" w:rsidRPr="00DA5BFC" w:rsidRDefault="00DA5BFC" w:rsidP="00DA5BFC">
            <w:r w:rsidRPr="00DA5BFC">
              <w:lastRenderedPageBreak/>
              <w:t>Steering Committee Meetings (6:30-8:00)</w:t>
            </w:r>
          </w:p>
          <w:p w14:paraId="7E1E4484" w14:textId="77777777" w:rsidR="00DA5BFC" w:rsidRPr="00DA5BFC" w:rsidRDefault="00DA5BFC" w:rsidP="00DA5BFC">
            <w:pPr>
              <w:spacing w:after="120"/>
            </w:pPr>
            <w:r w:rsidRPr="00DA5BFC">
              <w:t>Fourth Tuesday, Every Other Month</w:t>
            </w:r>
          </w:p>
          <w:p w14:paraId="6A377F4D"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January 13th, 2020 (irregular day)</w:t>
            </w:r>
          </w:p>
          <w:p w14:paraId="6E1B96D8"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March 24th, 2020</w:t>
            </w:r>
          </w:p>
          <w:p w14:paraId="3376CF8F"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May 26th, 2020</w:t>
            </w:r>
          </w:p>
          <w:p w14:paraId="70057AC9"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July 28th, 2020</w:t>
            </w:r>
          </w:p>
          <w:p w14:paraId="1D44690F" w14:textId="77777777" w:rsidR="00DA5BFC" w:rsidRPr="00DA5BFC" w:rsidRDefault="00DA5BFC" w:rsidP="00DA5BFC">
            <w:pPr>
              <w:pStyle w:val="NormalWeb"/>
              <w:spacing w:before="0" w:beforeAutospacing="0" w:after="80" w:afterAutospacing="0"/>
              <w:rPr>
                <w:rFonts w:asciiTheme="minorHAnsi" w:eastAsiaTheme="minorHAnsi" w:hAnsiTheme="minorHAnsi" w:cstheme="minorBidi"/>
                <w:sz w:val="22"/>
                <w:szCs w:val="22"/>
              </w:rPr>
            </w:pPr>
            <w:r w:rsidRPr="00DA5BFC">
              <w:rPr>
                <w:rFonts w:asciiTheme="minorHAnsi" w:eastAsiaTheme="minorHAnsi" w:hAnsiTheme="minorHAnsi" w:cstheme="minorBidi"/>
                <w:sz w:val="22"/>
                <w:szCs w:val="22"/>
              </w:rPr>
              <w:t>   September 1, 2020 (moved because of Jewish Holy days)</w:t>
            </w:r>
          </w:p>
          <w:p w14:paraId="4AB0AFB1" w14:textId="647F17A0" w:rsidR="00DA5BFC" w:rsidRDefault="00DA5BFC" w:rsidP="00DA5BFC">
            <w:r w:rsidRPr="00DA5BFC">
              <w:t>   November 24th, 2020</w:t>
            </w:r>
          </w:p>
        </w:tc>
      </w:tr>
    </w:tbl>
    <w:p w14:paraId="4C82BBDA" w14:textId="578964BC" w:rsidR="00707E7C" w:rsidRPr="00707E7C" w:rsidRDefault="00707E7C" w:rsidP="00707E7C">
      <w:pPr>
        <w:tabs>
          <w:tab w:val="left" w:pos="1275"/>
        </w:tabs>
      </w:pPr>
    </w:p>
    <w:sectPr w:rsidR="00707E7C" w:rsidRPr="00707E7C" w:rsidSect="009C60BE">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31F9"/>
    <w:multiLevelType w:val="hybridMultilevel"/>
    <w:tmpl w:val="084233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F492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7"/>
    <w:rsid w:val="000229AE"/>
    <w:rsid w:val="000361C6"/>
    <w:rsid w:val="0004449F"/>
    <w:rsid w:val="00071114"/>
    <w:rsid w:val="000724AC"/>
    <w:rsid w:val="000A0E69"/>
    <w:rsid w:val="000B64C2"/>
    <w:rsid w:val="000E6CA6"/>
    <w:rsid w:val="0011242A"/>
    <w:rsid w:val="00116DE9"/>
    <w:rsid w:val="001376A2"/>
    <w:rsid w:val="00143441"/>
    <w:rsid w:val="001567A2"/>
    <w:rsid w:val="00160CD6"/>
    <w:rsid w:val="00190D6A"/>
    <w:rsid w:val="00197DC8"/>
    <w:rsid w:val="001A45EB"/>
    <w:rsid w:val="001B481A"/>
    <w:rsid w:val="001D7070"/>
    <w:rsid w:val="001E0E47"/>
    <w:rsid w:val="001E2DA6"/>
    <w:rsid w:val="001F0B02"/>
    <w:rsid w:val="001F1726"/>
    <w:rsid w:val="00206639"/>
    <w:rsid w:val="002078CE"/>
    <w:rsid w:val="002109AE"/>
    <w:rsid w:val="002254D2"/>
    <w:rsid w:val="00243184"/>
    <w:rsid w:val="002459B8"/>
    <w:rsid w:val="00252007"/>
    <w:rsid w:val="002538A1"/>
    <w:rsid w:val="0026346A"/>
    <w:rsid w:val="00266D2A"/>
    <w:rsid w:val="0027506E"/>
    <w:rsid w:val="00283B3F"/>
    <w:rsid w:val="00286367"/>
    <w:rsid w:val="00295CDC"/>
    <w:rsid w:val="002B13AA"/>
    <w:rsid w:val="002D1089"/>
    <w:rsid w:val="002E1277"/>
    <w:rsid w:val="002E378B"/>
    <w:rsid w:val="002F1AB3"/>
    <w:rsid w:val="00304457"/>
    <w:rsid w:val="00306FE6"/>
    <w:rsid w:val="003071A3"/>
    <w:rsid w:val="00312E1A"/>
    <w:rsid w:val="00342978"/>
    <w:rsid w:val="0035224E"/>
    <w:rsid w:val="00366908"/>
    <w:rsid w:val="0037687D"/>
    <w:rsid w:val="00383E5D"/>
    <w:rsid w:val="00384BE3"/>
    <w:rsid w:val="00385725"/>
    <w:rsid w:val="00385FB9"/>
    <w:rsid w:val="003B4ECE"/>
    <w:rsid w:val="003B504B"/>
    <w:rsid w:val="003B6A30"/>
    <w:rsid w:val="003B758D"/>
    <w:rsid w:val="003C2B1F"/>
    <w:rsid w:val="003C3DB2"/>
    <w:rsid w:val="003C64E6"/>
    <w:rsid w:val="003E1523"/>
    <w:rsid w:val="003E31FA"/>
    <w:rsid w:val="00400585"/>
    <w:rsid w:val="004207F1"/>
    <w:rsid w:val="00435A3A"/>
    <w:rsid w:val="004445E0"/>
    <w:rsid w:val="00451836"/>
    <w:rsid w:val="004543FE"/>
    <w:rsid w:val="00461C08"/>
    <w:rsid w:val="00462378"/>
    <w:rsid w:val="00484DCB"/>
    <w:rsid w:val="0049033A"/>
    <w:rsid w:val="004C46B9"/>
    <w:rsid w:val="004D0852"/>
    <w:rsid w:val="004D32EE"/>
    <w:rsid w:val="004D54E9"/>
    <w:rsid w:val="004E0DB8"/>
    <w:rsid w:val="004E100C"/>
    <w:rsid w:val="004E6B14"/>
    <w:rsid w:val="004F12C0"/>
    <w:rsid w:val="004F470C"/>
    <w:rsid w:val="00505BB4"/>
    <w:rsid w:val="00530B14"/>
    <w:rsid w:val="00536B68"/>
    <w:rsid w:val="00562F56"/>
    <w:rsid w:val="00572C5F"/>
    <w:rsid w:val="0059764F"/>
    <w:rsid w:val="00597C8E"/>
    <w:rsid w:val="005A0962"/>
    <w:rsid w:val="005B1AAB"/>
    <w:rsid w:val="005C5CF6"/>
    <w:rsid w:val="005E6510"/>
    <w:rsid w:val="0060138F"/>
    <w:rsid w:val="00615091"/>
    <w:rsid w:val="006153EB"/>
    <w:rsid w:val="00631C5F"/>
    <w:rsid w:val="006441AE"/>
    <w:rsid w:val="00654122"/>
    <w:rsid w:val="00677559"/>
    <w:rsid w:val="00681071"/>
    <w:rsid w:val="00690BAA"/>
    <w:rsid w:val="00693205"/>
    <w:rsid w:val="006A703D"/>
    <w:rsid w:val="006B0E5D"/>
    <w:rsid w:val="006C2128"/>
    <w:rsid w:val="006C2B35"/>
    <w:rsid w:val="00706DD9"/>
    <w:rsid w:val="00707C32"/>
    <w:rsid w:val="00707E7C"/>
    <w:rsid w:val="0074394A"/>
    <w:rsid w:val="00761A65"/>
    <w:rsid w:val="00783123"/>
    <w:rsid w:val="007C4D4E"/>
    <w:rsid w:val="007D254D"/>
    <w:rsid w:val="007E0210"/>
    <w:rsid w:val="007E1C68"/>
    <w:rsid w:val="007F4B05"/>
    <w:rsid w:val="007F6450"/>
    <w:rsid w:val="007F7E39"/>
    <w:rsid w:val="00810A58"/>
    <w:rsid w:val="00812617"/>
    <w:rsid w:val="0081601C"/>
    <w:rsid w:val="00881B94"/>
    <w:rsid w:val="0089324D"/>
    <w:rsid w:val="00896F85"/>
    <w:rsid w:val="00897249"/>
    <w:rsid w:val="008D2316"/>
    <w:rsid w:val="008E75E3"/>
    <w:rsid w:val="008F2DD1"/>
    <w:rsid w:val="008F2DD5"/>
    <w:rsid w:val="008F7F99"/>
    <w:rsid w:val="00916102"/>
    <w:rsid w:val="00953C5A"/>
    <w:rsid w:val="00963798"/>
    <w:rsid w:val="00972F98"/>
    <w:rsid w:val="009730DD"/>
    <w:rsid w:val="00983E1E"/>
    <w:rsid w:val="009841D7"/>
    <w:rsid w:val="00993FE7"/>
    <w:rsid w:val="009B0071"/>
    <w:rsid w:val="009C60BE"/>
    <w:rsid w:val="009E2231"/>
    <w:rsid w:val="009E352C"/>
    <w:rsid w:val="00A000F2"/>
    <w:rsid w:val="00A132AC"/>
    <w:rsid w:val="00A25ADC"/>
    <w:rsid w:val="00A36B20"/>
    <w:rsid w:val="00A44369"/>
    <w:rsid w:val="00A50ABC"/>
    <w:rsid w:val="00A50B43"/>
    <w:rsid w:val="00A603C6"/>
    <w:rsid w:val="00A64B6A"/>
    <w:rsid w:val="00A75FB0"/>
    <w:rsid w:val="00A92EDF"/>
    <w:rsid w:val="00AC1B02"/>
    <w:rsid w:val="00AC2041"/>
    <w:rsid w:val="00AD1F82"/>
    <w:rsid w:val="00AD7006"/>
    <w:rsid w:val="00AE076C"/>
    <w:rsid w:val="00AE666B"/>
    <w:rsid w:val="00B178CA"/>
    <w:rsid w:val="00B4628E"/>
    <w:rsid w:val="00B57797"/>
    <w:rsid w:val="00B66533"/>
    <w:rsid w:val="00B75688"/>
    <w:rsid w:val="00B75BC7"/>
    <w:rsid w:val="00B82FC1"/>
    <w:rsid w:val="00B839DB"/>
    <w:rsid w:val="00B929F8"/>
    <w:rsid w:val="00BA7F9B"/>
    <w:rsid w:val="00BC24EC"/>
    <w:rsid w:val="00BC444C"/>
    <w:rsid w:val="00BF1AF2"/>
    <w:rsid w:val="00BF35B2"/>
    <w:rsid w:val="00C21A6B"/>
    <w:rsid w:val="00C306C5"/>
    <w:rsid w:val="00C35ACD"/>
    <w:rsid w:val="00C42D91"/>
    <w:rsid w:val="00C47106"/>
    <w:rsid w:val="00C4712B"/>
    <w:rsid w:val="00C55337"/>
    <w:rsid w:val="00C625C2"/>
    <w:rsid w:val="00C76581"/>
    <w:rsid w:val="00C76CF7"/>
    <w:rsid w:val="00C918B0"/>
    <w:rsid w:val="00CA76A8"/>
    <w:rsid w:val="00CB5679"/>
    <w:rsid w:val="00D17064"/>
    <w:rsid w:val="00D2007E"/>
    <w:rsid w:val="00D31A14"/>
    <w:rsid w:val="00D5543E"/>
    <w:rsid w:val="00D55EA6"/>
    <w:rsid w:val="00D64399"/>
    <w:rsid w:val="00D76372"/>
    <w:rsid w:val="00DA5BFC"/>
    <w:rsid w:val="00DA5F12"/>
    <w:rsid w:val="00DA6271"/>
    <w:rsid w:val="00DA6E03"/>
    <w:rsid w:val="00DB49B4"/>
    <w:rsid w:val="00DB7D2F"/>
    <w:rsid w:val="00DD4504"/>
    <w:rsid w:val="00DD6478"/>
    <w:rsid w:val="00DE65F0"/>
    <w:rsid w:val="00E06DF0"/>
    <w:rsid w:val="00E21589"/>
    <w:rsid w:val="00E30FE3"/>
    <w:rsid w:val="00E32E70"/>
    <w:rsid w:val="00E5003A"/>
    <w:rsid w:val="00E5004A"/>
    <w:rsid w:val="00E52A3B"/>
    <w:rsid w:val="00E573DE"/>
    <w:rsid w:val="00E6647F"/>
    <w:rsid w:val="00E7588A"/>
    <w:rsid w:val="00E77161"/>
    <w:rsid w:val="00EB33A2"/>
    <w:rsid w:val="00EC107C"/>
    <w:rsid w:val="00EC79C6"/>
    <w:rsid w:val="00ED5909"/>
    <w:rsid w:val="00ED6277"/>
    <w:rsid w:val="00EF6C6B"/>
    <w:rsid w:val="00EF7A9E"/>
    <w:rsid w:val="00F22887"/>
    <w:rsid w:val="00F3227E"/>
    <w:rsid w:val="00F56468"/>
    <w:rsid w:val="00F73B21"/>
    <w:rsid w:val="00F975C4"/>
    <w:rsid w:val="00FC6A50"/>
    <w:rsid w:val="00FF0C9B"/>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9E8"/>
  <w15:chartTrackingRefBased/>
  <w15:docId w15:val="{67B986E8-4B02-4C8B-9B92-FC7675F4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533"/>
    <w:rPr>
      <w:b/>
      <w:bCs/>
    </w:rPr>
  </w:style>
  <w:style w:type="paragraph" w:customStyle="1" w:styleId="Default">
    <w:name w:val="Default"/>
    <w:rsid w:val="00707C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A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5798">
      <w:bodyDiv w:val="1"/>
      <w:marLeft w:val="0"/>
      <w:marRight w:val="0"/>
      <w:marTop w:val="0"/>
      <w:marBottom w:val="0"/>
      <w:divBdr>
        <w:top w:val="none" w:sz="0" w:space="0" w:color="auto"/>
        <w:left w:val="none" w:sz="0" w:space="0" w:color="auto"/>
        <w:bottom w:val="none" w:sz="0" w:space="0" w:color="auto"/>
        <w:right w:val="none" w:sz="0" w:space="0" w:color="auto"/>
      </w:divBdr>
    </w:div>
    <w:div w:id="19662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Cohen</dc:creator>
  <cp:keywords/>
  <dc:description/>
  <cp:lastModifiedBy>Jessica Duke</cp:lastModifiedBy>
  <cp:revision>2</cp:revision>
  <cp:lastPrinted>2020-01-22T16:43:00Z</cp:lastPrinted>
  <dcterms:created xsi:type="dcterms:W3CDTF">2020-02-04T00:22:00Z</dcterms:created>
  <dcterms:modified xsi:type="dcterms:W3CDTF">2020-02-04T00:22:00Z</dcterms:modified>
</cp:coreProperties>
</file>